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B82E2C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B82E2C">
        <w:rPr>
          <w:rFonts w:ascii="Times New Roman" w:hAnsi="Times New Roman" w:cs="Times New Roman"/>
          <w:sz w:val="24"/>
          <w:szCs w:val="24"/>
        </w:rPr>
        <w:t>8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B82E2C">
        <w:rPr>
          <w:rFonts w:ascii="Times New Roman" w:hAnsi="Times New Roman" w:cs="Times New Roman"/>
          <w:sz w:val="24"/>
          <w:szCs w:val="24"/>
        </w:rPr>
        <w:t>183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005">
        <w:rPr>
          <w:rFonts w:ascii="Times New Roman" w:hAnsi="Times New Roman" w:cs="Times New Roman"/>
          <w:sz w:val="24"/>
          <w:szCs w:val="24"/>
        </w:rPr>
        <w:t>К</w:t>
      </w:r>
      <w:r w:rsidR="00B82E2C">
        <w:rPr>
          <w:rFonts w:ascii="Times New Roman" w:hAnsi="Times New Roman" w:cs="Times New Roman"/>
          <w:sz w:val="24"/>
          <w:szCs w:val="24"/>
        </w:rPr>
        <w:t>идяев</w:t>
      </w:r>
      <w:proofErr w:type="spellEnd"/>
      <w:r w:rsidR="00B82E2C">
        <w:rPr>
          <w:rFonts w:ascii="Times New Roman" w:hAnsi="Times New Roman" w:cs="Times New Roman"/>
          <w:sz w:val="24"/>
          <w:szCs w:val="24"/>
        </w:rPr>
        <w:t xml:space="preserve"> Виктор Борисович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82E2C">
        <w:rPr>
          <w:rFonts w:ascii="Times New Roman" w:hAnsi="Times New Roman" w:cs="Times New Roman"/>
          <w:sz w:val="24"/>
          <w:szCs w:val="24"/>
        </w:rPr>
        <w:t>30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B82E2C">
        <w:rPr>
          <w:rFonts w:ascii="Times New Roman" w:hAnsi="Times New Roman" w:cs="Times New Roman"/>
          <w:sz w:val="24"/>
          <w:szCs w:val="24"/>
        </w:rPr>
        <w:t>8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B82E2C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гистрацию права  собственности на жилой дом, </w:t>
      </w:r>
      <w:r w:rsidR="00044399">
        <w:rPr>
          <w:rFonts w:ascii="Times New Roman" w:hAnsi="Times New Roman" w:cs="Times New Roman"/>
          <w:sz w:val="28"/>
          <w:szCs w:val="28"/>
        </w:rPr>
        <w:t>п</w:t>
      </w:r>
      <w:r w:rsidR="00044399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 w:rsidR="00044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88</cp:revision>
  <dcterms:created xsi:type="dcterms:W3CDTF">2021-04-27T11:22:00Z</dcterms:created>
  <dcterms:modified xsi:type="dcterms:W3CDTF">2021-06-09T12:59:00Z</dcterms:modified>
</cp:coreProperties>
</file>